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921" w:rsidRPr="00D80B02" w:rsidRDefault="001D5921" w:rsidP="001D5921">
      <w:pPr>
        <w:spacing w:after="0" w:line="240" w:lineRule="auto"/>
        <w:ind w:left="4956" w:firstLine="4967"/>
        <w:jc w:val="center"/>
        <w:rPr>
          <w:rFonts w:ascii="Times New Roman" w:hAnsi="Times New Roman" w:cs="Times New Roman"/>
          <w:sz w:val="24"/>
          <w:szCs w:val="24"/>
        </w:rPr>
      </w:pPr>
      <w:r w:rsidRPr="00D80B02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1D5921" w:rsidRPr="00D80B02" w:rsidRDefault="001D5921" w:rsidP="001D5921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D80B02">
        <w:rPr>
          <w:rFonts w:ascii="Times New Roman" w:hAnsi="Times New Roman" w:cs="Times New Roman"/>
          <w:sz w:val="24"/>
          <w:szCs w:val="24"/>
        </w:rPr>
        <w:t>результатам исследования 2017 года</w:t>
      </w:r>
      <w:r w:rsidR="0009768F">
        <w:rPr>
          <w:rFonts w:ascii="Times New Roman" w:hAnsi="Times New Roman" w:cs="Times New Roman"/>
          <w:sz w:val="24"/>
          <w:szCs w:val="24"/>
        </w:rPr>
        <w:t xml:space="preserve">, проводимым </w:t>
      </w:r>
      <w:r w:rsidRPr="00D80B02">
        <w:rPr>
          <w:rFonts w:ascii="Times New Roman" w:hAnsi="Times New Roman" w:cs="Times New Roman"/>
          <w:sz w:val="24"/>
          <w:szCs w:val="24"/>
        </w:rPr>
        <w:t xml:space="preserve">организацией-оператором </w:t>
      </w:r>
    </w:p>
    <w:p w:rsidR="001D5921" w:rsidRPr="00D80B02" w:rsidRDefault="001D5921" w:rsidP="001D5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921" w:rsidRPr="00A14DB0" w:rsidRDefault="001D5921" w:rsidP="001D5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14DB0">
        <w:rPr>
          <w:rFonts w:ascii="Times New Roman" w:hAnsi="Times New Roman" w:cs="Times New Roman"/>
          <w:b/>
          <w:sz w:val="24"/>
          <w:szCs w:val="24"/>
        </w:rPr>
        <w:t xml:space="preserve">Таблица значений показателей, </w:t>
      </w:r>
      <w:r w:rsidRPr="00A14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характеризующих общие </w:t>
      </w:r>
    </w:p>
    <w:p w:rsidR="001D5921" w:rsidRPr="00A14DB0" w:rsidRDefault="001D5921" w:rsidP="001D5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качества образовательной деятельности организаций, осуществляющих образовательную деятельность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2017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</w:p>
    <w:p w:rsidR="001D5921" w:rsidRDefault="001D5921" w:rsidP="001D5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(уровень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дополнительного образования</w:t>
      </w:r>
      <w:r w:rsidRPr="00A14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D5921" w:rsidRDefault="001D5921" w:rsidP="001D5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907"/>
        <w:gridCol w:w="1078"/>
        <w:gridCol w:w="567"/>
        <w:gridCol w:w="567"/>
        <w:gridCol w:w="567"/>
        <w:gridCol w:w="567"/>
        <w:gridCol w:w="709"/>
        <w:gridCol w:w="708"/>
        <w:gridCol w:w="709"/>
        <w:gridCol w:w="671"/>
        <w:gridCol w:w="632"/>
        <w:gridCol w:w="705"/>
        <w:gridCol w:w="693"/>
        <w:gridCol w:w="559"/>
        <w:gridCol w:w="703"/>
        <w:gridCol w:w="748"/>
        <w:gridCol w:w="534"/>
        <w:gridCol w:w="595"/>
        <w:gridCol w:w="745"/>
        <w:gridCol w:w="730"/>
        <w:gridCol w:w="623"/>
        <w:gridCol w:w="851"/>
      </w:tblGrid>
      <w:tr w:rsidR="001D5921" w:rsidTr="0009768F">
        <w:tc>
          <w:tcPr>
            <w:tcW w:w="426" w:type="dxa"/>
            <w:vMerge w:val="restart"/>
          </w:tcPr>
          <w:p w:rsidR="001D5921" w:rsidRPr="00C863AE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1D5921" w:rsidRPr="00C863AE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  <w:p w:rsidR="001D5921" w:rsidRPr="00C863AE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Merge w:val="restart"/>
          </w:tcPr>
          <w:p w:rsidR="001D5921" w:rsidRPr="00C863AE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3346" w:type="dxa"/>
            <w:gridSpan w:val="5"/>
          </w:tcPr>
          <w:p w:rsidR="001D5921" w:rsidRPr="00C863AE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  <w:r w:rsidRPr="00C86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  <w:tc>
          <w:tcPr>
            <w:tcW w:w="5386" w:type="dxa"/>
            <w:gridSpan w:val="8"/>
          </w:tcPr>
          <w:p w:rsidR="001D5921" w:rsidRPr="00C863AE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II</w:t>
            </w:r>
            <w:r w:rsidRPr="00C86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.Показатели, характеризующие общий критерий оценки качества </w:t>
            </w:r>
            <w:bookmarkStart w:id="0" w:name="_GoBack"/>
            <w:bookmarkEnd w:id="0"/>
            <w:r w:rsidRPr="00C86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деятельность*</w:t>
            </w:r>
          </w:p>
        </w:tc>
        <w:tc>
          <w:tcPr>
            <w:tcW w:w="1985" w:type="dxa"/>
            <w:gridSpan w:val="3"/>
          </w:tcPr>
          <w:p w:rsidR="001D5921" w:rsidRPr="00C863AE" w:rsidRDefault="001D5921" w:rsidP="00A229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III</w:t>
            </w:r>
            <w:r w:rsidRPr="00C86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  <w:tc>
          <w:tcPr>
            <w:tcW w:w="2693" w:type="dxa"/>
            <w:gridSpan w:val="4"/>
          </w:tcPr>
          <w:p w:rsidR="001D5921" w:rsidRPr="00C863AE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IV</w:t>
            </w:r>
            <w:r w:rsidRPr="00C86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организаций.</w:t>
            </w:r>
          </w:p>
        </w:tc>
        <w:tc>
          <w:tcPr>
            <w:tcW w:w="851" w:type="dxa"/>
          </w:tcPr>
          <w:p w:rsidR="001D5921" w:rsidRPr="00C863AE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  <w:p w:rsidR="001D5921" w:rsidRPr="00C863AE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баллов</w:t>
            </w:r>
          </w:p>
        </w:tc>
      </w:tr>
      <w:tr w:rsidR="001D5921" w:rsidTr="0009768F">
        <w:tc>
          <w:tcPr>
            <w:tcW w:w="426" w:type="dxa"/>
            <w:vMerge/>
          </w:tcPr>
          <w:p w:rsidR="001D5921" w:rsidRPr="00C863AE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Merge/>
          </w:tcPr>
          <w:p w:rsidR="001D5921" w:rsidRPr="00C863AE" w:rsidRDefault="001D5921" w:rsidP="00A2292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</w:tcPr>
          <w:p w:rsidR="001D5921" w:rsidRPr="00DD03DF" w:rsidRDefault="001D5921" w:rsidP="00A22924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1.1</w:t>
            </w:r>
            <w:r w:rsidRPr="00DD03DF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Полнота и актуальность информации об организации и ее деятельности, размещенной на официальном сайте организации в сети «Интернет», </w:t>
            </w:r>
          </w:p>
          <w:p w:rsidR="001D5921" w:rsidRPr="00DD03DF" w:rsidRDefault="001D5921" w:rsidP="00A22924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информации, размещенной на официальном сайте в сети Интернет </w:t>
            </w: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www</w:t>
            </w: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bus</w:t>
            </w: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proofErr w:type="spellStart"/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gov</w:t>
            </w:r>
            <w:proofErr w:type="spellEnd"/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proofErr w:type="spellStart"/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ru</w:t>
            </w:r>
            <w:proofErr w:type="spellEnd"/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567" w:type="dxa"/>
          </w:tcPr>
          <w:p w:rsidR="001D5921" w:rsidRPr="00DD03DF" w:rsidRDefault="001D5921" w:rsidP="00A22924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1.2</w:t>
            </w:r>
            <w:r w:rsidRPr="00DD03DF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Наличие на официальном сайте организации в сети Интернет сведений </w:t>
            </w: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о педагогических работниках </w:t>
            </w:r>
          </w:p>
        </w:tc>
        <w:tc>
          <w:tcPr>
            <w:tcW w:w="567" w:type="dxa"/>
          </w:tcPr>
          <w:p w:rsidR="001D5921" w:rsidRPr="00DD03DF" w:rsidRDefault="001D5921" w:rsidP="00A22924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1.3</w:t>
            </w:r>
            <w:r w:rsidRPr="00DD03DF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Доступность взаимодействия с получателями образовательных услуг </w:t>
            </w: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567" w:type="dxa"/>
          </w:tcPr>
          <w:p w:rsidR="001D5921" w:rsidRPr="00DD03DF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1.4</w:t>
            </w:r>
            <w:r w:rsidRPr="00DD03DF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Доступность сведений о ходе рассмотрения обращений граждан</w:t>
            </w:r>
          </w:p>
        </w:tc>
        <w:tc>
          <w:tcPr>
            <w:tcW w:w="567" w:type="dxa"/>
          </w:tcPr>
          <w:p w:rsidR="001D5921" w:rsidRPr="00DD03DF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709" w:type="dxa"/>
          </w:tcPr>
          <w:p w:rsidR="001D5921" w:rsidRPr="00DD03DF" w:rsidRDefault="001D5921" w:rsidP="00A2292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2.1 Материально-техническое и информационное обеспечение организации </w:t>
            </w:r>
          </w:p>
          <w:p w:rsidR="001D5921" w:rsidRPr="00DD03DF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(п.3.7 приказа </w:t>
            </w:r>
            <w:proofErr w:type="spellStart"/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Рособрнадзора</w:t>
            </w:r>
            <w:proofErr w:type="spellEnd"/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от 29.05.2014 г. № 785)</w:t>
            </w:r>
          </w:p>
        </w:tc>
        <w:tc>
          <w:tcPr>
            <w:tcW w:w="708" w:type="dxa"/>
          </w:tcPr>
          <w:p w:rsidR="001D5921" w:rsidRPr="00DD03DF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2.2 Наличие необходимых условий для охраны и укрепления здоровья, организации питания об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учающихся</w:t>
            </w:r>
          </w:p>
        </w:tc>
        <w:tc>
          <w:tcPr>
            <w:tcW w:w="709" w:type="dxa"/>
          </w:tcPr>
          <w:p w:rsidR="001D5921" w:rsidRPr="00DD03DF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2.3 Наличие условий для индивидуальной работы с об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учающимися</w:t>
            </w:r>
          </w:p>
        </w:tc>
        <w:tc>
          <w:tcPr>
            <w:tcW w:w="671" w:type="dxa"/>
          </w:tcPr>
          <w:p w:rsidR="001D5921" w:rsidRPr="00DD03DF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2.4 Наличие дополнительных общеобразовательных программ</w:t>
            </w:r>
          </w:p>
        </w:tc>
        <w:tc>
          <w:tcPr>
            <w:tcW w:w="632" w:type="dxa"/>
          </w:tcPr>
          <w:p w:rsidR="001D5921" w:rsidRPr="00DD03DF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2.5 Наличие возможности развития творческих способностей и </w:t>
            </w:r>
            <w:proofErr w:type="gramStart"/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интересов</w:t>
            </w:r>
            <w:proofErr w:type="gramEnd"/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обучающихся  </w:t>
            </w:r>
          </w:p>
        </w:tc>
        <w:tc>
          <w:tcPr>
            <w:tcW w:w="705" w:type="dxa"/>
          </w:tcPr>
          <w:p w:rsidR="001D5921" w:rsidRPr="00DD03DF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2.6 Наличие возможности оказания психолого-педагогической, медицинской и социальной помощи </w:t>
            </w:r>
          </w:p>
        </w:tc>
        <w:tc>
          <w:tcPr>
            <w:tcW w:w="693" w:type="dxa"/>
          </w:tcPr>
          <w:p w:rsidR="001D5921" w:rsidRPr="00DD03DF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2.7 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559" w:type="dxa"/>
          </w:tcPr>
          <w:p w:rsidR="001D5921" w:rsidRPr="00DD03DF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703" w:type="dxa"/>
          </w:tcPr>
          <w:p w:rsidR="001D5921" w:rsidRPr="00DD03DF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3.1</w:t>
            </w: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Доля получателей образовательных услуг, положительно оценивающих доброжелательность и вежливость работников организации </w:t>
            </w: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от </w:t>
            </w:r>
          </w:p>
        </w:tc>
        <w:tc>
          <w:tcPr>
            <w:tcW w:w="748" w:type="dxa"/>
          </w:tcPr>
          <w:p w:rsidR="001D5921" w:rsidRPr="00DD03DF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3.2 Доля получателей образовательных услуг</w:t>
            </w:r>
            <w:r w:rsidRPr="00DD03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удовлетворенных </w:t>
            </w: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</w:rPr>
              <w:t>компетентностью работников организации</w:t>
            </w:r>
            <w:r w:rsidRPr="00DD03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34" w:type="dxa"/>
          </w:tcPr>
          <w:p w:rsidR="001D5921" w:rsidRPr="00DD03DF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595" w:type="dxa"/>
          </w:tcPr>
          <w:p w:rsidR="001D5921" w:rsidRPr="00DD03DF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4.1 Доля получателей образовательных услуг</w:t>
            </w:r>
            <w:r w:rsidRPr="00DD03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удовлетворенных </w:t>
            </w: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материально-техническим обеспечением </w:t>
            </w:r>
            <w:r w:rsidRPr="00DD03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45" w:type="dxa"/>
          </w:tcPr>
          <w:p w:rsidR="001D5921" w:rsidRPr="00DD03DF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4.2 Доля получателей образовательных услуг</w:t>
            </w:r>
            <w:r w:rsidRPr="00DD03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удовлетворенных качеством предоставляемых образовательных услуг </w:t>
            </w:r>
          </w:p>
        </w:tc>
        <w:tc>
          <w:tcPr>
            <w:tcW w:w="730" w:type="dxa"/>
          </w:tcPr>
          <w:p w:rsidR="001D5921" w:rsidRPr="00DD03DF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4.3 Доля получателей образовательных услуг</w:t>
            </w:r>
            <w:r w:rsidRPr="00DD03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которые готовы рекомендовать организацию родственникам и знакомым </w:t>
            </w:r>
          </w:p>
        </w:tc>
        <w:tc>
          <w:tcPr>
            <w:tcW w:w="623" w:type="dxa"/>
          </w:tcPr>
          <w:p w:rsidR="001D5921" w:rsidRPr="00DD03DF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1D5921" w:rsidRPr="00C863AE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649DD" w:rsidRDefault="003649DD"/>
    <w:p w:rsidR="001D5921" w:rsidRDefault="001D5921"/>
    <w:p w:rsidR="001D5921" w:rsidRDefault="001D5921"/>
    <w:p w:rsidR="001D5921" w:rsidRDefault="001D5921"/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907"/>
        <w:gridCol w:w="1078"/>
        <w:gridCol w:w="567"/>
        <w:gridCol w:w="567"/>
        <w:gridCol w:w="567"/>
        <w:gridCol w:w="567"/>
        <w:gridCol w:w="709"/>
        <w:gridCol w:w="708"/>
        <w:gridCol w:w="709"/>
        <w:gridCol w:w="671"/>
        <w:gridCol w:w="632"/>
        <w:gridCol w:w="705"/>
        <w:gridCol w:w="693"/>
        <w:gridCol w:w="559"/>
        <w:gridCol w:w="703"/>
        <w:gridCol w:w="748"/>
        <w:gridCol w:w="534"/>
        <w:gridCol w:w="595"/>
        <w:gridCol w:w="745"/>
        <w:gridCol w:w="730"/>
        <w:gridCol w:w="623"/>
        <w:gridCol w:w="851"/>
      </w:tblGrid>
      <w:tr w:rsidR="001D5921" w:rsidRPr="003C7A94" w:rsidTr="0009768F">
        <w:tc>
          <w:tcPr>
            <w:tcW w:w="426" w:type="dxa"/>
          </w:tcPr>
          <w:p w:rsidR="001D5921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" w:type="dxa"/>
          </w:tcPr>
          <w:p w:rsidR="001D5921" w:rsidRPr="005D4022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МБОО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ДДиЮ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Тымовское</w:t>
            </w:r>
          </w:p>
        </w:tc>
        <w:tc>
          <w:tcPr>
            <w:tcW w:w="1078" w:type="dxa"/>
          </w:tcPr>
          <w:p w:rsidR="001D5921" w:rsidRPr="003C7A94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9,66</w:t>
            </w:r>
          </w:p>
        </w:tc>
        <w:tc>
          <w:tcPr>
            <w:tcW w:w="567" w:type="dxa"/>
          </w:tcPr>
          <w:p w:rsidR="001D5921" w:rsidRPr="003C7A94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9,76</w:t>
            </w:r>
          </w:p>
        </w:tc>
        <w:tc>
          <w:tcPr>
            <w:tcW w:w="567" w:type="dxa"/>
          </w:tcPr>
          <w:p w:rsidR="001D5921" w:rsidRPr="003C7A94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9,78</w:t>
            </w:r>
          </w:p>
        </w:tc>
        <w:tc>
          <w:tcPr>
            <w:tcW w:w="567" w:type="dxa"/>
          </w:tcPr>
          <w:p w:rsidR="001D5921" w:rsidRPr="003C7A94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9,73</w:t>
            </w:r>
          </w:p>
        </w:tc>
        <w:tc>
          <w:tcPr>
            <w:tcW w:w="567" w:type="dxa"/>
          </w:tcPr>
          <w:p w:rsidR="001D5921" w:rsidRPr="003C7A94" w:rsidRDefault="001D5921" w:rsidP="00A229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38, 93</w:t>
            </w:r>
          </w:p>
        </w:tc>
        <w:tc>
          <w:tcPr>
            <w:tcW w:w="709" w:type="dxa"/>
          </w:tcPr>
          <w:p w:rsidR="001D5921" w:rsidRPr="003C7A94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9,48</w:t>
            </w:r>
          </w:p>
        </w:tc>
        <w:tc>
          <w:tcPr>
            <w:tcW w:w="708" w:type="dxa"/>
          </w:tcPr>
          <w:p w:rsidR="001D5921" w:rsidRPr="003C7A94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8,71</w:t>
            </w:r>
          </w:p>
        </w:tc>
        <w:tc>
          <w:tcPr>
            <w:tcW w:w="709" w:type="dxa"/>
          </w:tcPr>
          <w:p w:rsidR="001D5921" w:rsidRPr="003C7A94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9,49</w:t>
            </w:r>
          </w:p>
        </w:tc>
        <w:tc>
          <w:tcPr>
            <w:tcW w:w="671" w:type="dxa"/>
          </w:tcPr>
          <w:p w:rsidR="001D5921" w:rsidRPr="003C7A94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8,96</w:t>
            </w:r>
          </w:p>
        </w:tc>
        <w:tc>
          <w:tcPr>
            <w:tcW w:w="632" w:type="dxa"/>
          </w:tcPr>
          <w:p w:rsidR="001D5921" w:rsidRPr="003C7A94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9,65</w:t>
            </w:r>
          </w:p>
        </w:tc>
        <w:tc>
          <w:tcPr>
            <w:tcW w:w="705" w:type="dxa"/>
          </w:tcPr>
          <w:p w:rsidR="001D5921" w:rsidRPr="003C7A94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9,42</w:t>
            </w:r>
          </w:p>
        </w:tc>
        <w:tc>
          <w:tcPr>
            <w:tcW w:w="693" w:type="dxa"/>
          </w:tcPr>
          <w:p w:rsidR="001D5921" w:rsidRPr="003C7A94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9,22</w:t>
            </w:r>
          </w:p>
        </w:tc>
        <w:tc>
          <w:tcPr>
            <w:tcW w:w="559" w:type="dxa"/>
          </w:tcPr>
          <w:p w:rsidR="001D5921" w:rsidRPr="003C7A94" w:rsidRDefault="001D5921" w:rsidP="00A229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703" w:type="dxa"/>
          </w:tcPr>
          <w:p w:rsidR="001D5921" w:rsidRPr="003C7A94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48" w:type="dxa"/>
          </w:tcPr>
          <w:p w:rsidR="001D5921" w:rsidRPr="003C7A94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34" w:type="dxa"/>
          </w:tcPr>
          <w:p w:rsidR="001D5921" w:rsidRPr="003C7A94" w:rsidRDefault="001D5921" w:rsidP="00A229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5" w:type="dxa"/>
          </w:tcPr>
          <w:p w:rsidR="001D5921" w:rsidRPr="003C7A94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9,58</w:t>
            </w:r>
          </w:p>
        </w:tc>
        <w:tc>
          <w:tcPr>
            <w:tcW w:w="745" w:type="dxa"/>
          </w:tcPr>
          <w:p w:rsidR="001D5921" w:rsidRPr="003C7A94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30" w:type="dxa"/>
          </w:tcPr>
          <w:p w:rsidR="001D5921" w:rsidRPr="003C7A94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623" w:type="dxa"/>
          </w:tcPr>
          <w:p w:rsidR="001D5921" w:rsidRPr="003C7A94" w:rsidRDefault="001D5921" w:rsidP="00A229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851" w:type="dxa"/>
          </w:tcPr>
          <w:p w:rsidR="001D5921" w:rsidRPr="003C7A94" w:rsidRDefault="001D5921" w:rsidP="00A229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151,43</w:t>
            </w:r>
          </w:p>
        </w:tc>
      </w:tr>
      <w:tr w:rsidR="001D5921" w:rsidRPr="003C7A94" w:rsidTr="0009768F">
        <w:tc>
          <w:tcPr>
            <w:tcW w:w="426" w:type="dxa"/>
          </w:tcPr>
          <w:p w:rsidR="001D5921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" w:type="dxa"/>
          </w:tcPr>
          <w:p w:rsidR="001D5921" w:rsidRPr="005D4022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МБОУДО  ДЮСШ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Тымовское </w:t>
            </w:r>
          </w:p>
        </w:tc>
        <w:tc>
          <w:tcPr>
            <w:tcW w:w="1078" w:type="dxa"/>
          </w:tcPr>
          <w:p w:rsidR="001D5921" w:rsidRPr="003C7A94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9,33</w:t>
            </w:r>
          </w:p>
        </w:tc>
        <w:tc>
          <w:tcPr>
            <w:tcW w:w="567" w:type="dxa"/>
          </w:tcPr>
          <w:p w:rsidR="001D5921" w:rsidRPr="003C7A94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9,82</w:t>
            </w:r>
          </w:p>
        </w:tc>
        <w:tc>
          <w:tcPr>
            <w:tcW w:w="567" w:type="dxa"/>
          </w:tcPr>
          <w:p w:rsidR="001D5921" w:rsidRPr="003C7A94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9,78</w:t>
            </w:r>
          </w:p>
        </w:tc>
        <w:tc>
          <w:tcPr>
            <w:tcW w:w="567" w:type="dxa"/>
          </w:tcPr>
          <w:p w:rsidR="001D5921" w:rsidRPr="003C7A94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9,82</w:t>
            </w:r>
          </w:p>
        </w:tc>
        <w:tc>
          <w:tcPr>
            <w:tcW w:w="567" w:type="dxa"/>
          </w:tcPr>
          <w:p w:rsidR="001D5921" w:rsidRPr="003C7A94" w:rsidRDefault="001D5921" w:rsidP="00A229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38,75</w:t>
            </w:r>
          </w:p>
        </w:tc>
        <w:tc>
          <w:tcPr>
            <w:tcW w:w="709" w:type="dxa"/>
          </w:tcPr>
          <w:p w:rsidR="001D5921" w:rsidRPr="003C7A94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9,07</w:t>
            </w:r>
          </w:p>
        </w:tc>
        <w:tc>
          <w:tcPr>
            <w:tcW w:w="708" w:type="dxa"/>
          </w:tcPr>
          <w:p w:rsidR="001D5921" w:rsidRPr="003C7A94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8,93</w:t>
            </w:r>
          </w:p>
        </w:tc>
        <w:tc>
          <w:tcPr>
            <w:tcW w:w="709" w:type="dxa"/>
          </w:tcPr>
          <w:p w:rsidR="001D5921" w:rsidRPr="003C7A94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9,04</w:t>
            </w:r>
          </w:p>
        </w:tc>
        <w:tc>
          <w:tcPr>
            <w:tcW w:w="671" w:type="dxa"/>
          </w:tcPr>
          <w:p w:rsidR="001D5921" w:rsidRPr="003C7A94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9,05</w:t>
            </w:r>
          </w:p>
        </w:tc>
        <w:tc>
          <w:tcPr>
            <w:tcW w:w="632" w:type="dxa"/>
          </w:tcPr>
          <w:p w:rsidR="001D5921" w:rsidRPr="003C7A94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9,15</w:t>
            </w:r>
          </w:p>
        </w:tc>
        <w:tc>
          <w:tcPr>
            <w:tcW w:w="705" w:type="dxa"/>
          </w:tcPr>
          <w:p w:rsidR="001D5921" w:rsidRPr="003C7A94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693" w:type="dxa"/>
          </w:tcPr>
          <w:p w:rsidR="001D5921" w:rsidRPr="003C7A94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8,99</w:t>
            </w:r>
          </w:p>
        </w:tc>
        <w:tc>
          <w:tcPr>
            <w:tcW w:w="559" w:type="dxa"/>
          </w:tcPr>
          <w:p w:rsidR="001D5921" w:rsidRPr="003C7A94" w:rsidRDefault="001D5921" w:rsidP="00A229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63,33</w:t>
            </w:r>
          </w:p>
        </w:tc>
        <w:tc>
          <w:tcPr>
            <w:tcW w:w="703" w:type="dxa"/>
          </w:tcPr>
          <w:p w:rsidR="001D5921" w:rsidRPr="003C7A94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48" w:type="dxa"/>
          </w:tcPr>
          <w:p w:rsidR="001D5921" w:rsidRPr="003C7A94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34" w:type="dxa"/>
          </w:tcPr>
          <w:p w:rsidR="001D5921" w:rsidRPr="003C7A94" w:rsidRDefault="001D5921" w:rsidP="00A229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5" w:type="dxa"/>
          </w:tcPr>
          <w:p w:rsidR="001D5921" w:rsidRPr="003C7A94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9,58</w:t>
            </w:r>
          </w:p>
        </w:tc>
        <w:tc>
          <w:tcPr>
            <w:tcW w:w="745" w:type="dxa"/>
          </w:tcPr>
          <w:p w:rsidR="001D5921" w:rsidRPr="003C7A94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30" w:type="dxa"/>
          </w:tcPr>
          <w:p w:rsidR="001D5921" w:rsidRPr="003C7A94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623" w:type="dxa"/>
          </w:tcPr>
          <w:p w:rsidR="001D5921" w:rsidRPr="003C7A94" w:rsidRDefault="001D5921" w:rsidP="00A229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28,58</w:t>
            </w:r>
          </w:p>
        </w:tc>
        <w:tc>
          <w:tcPr>
            <w:tcW w:w="851" w:type="dxa"/>
          </w:tcPr>
          <w:p w:rsidR="001D5921" w:rsidRPr="003C7A94" w:rsidRDefault="001D5921" w:rsidP="00A229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149,66</w:t>
            </w:r>
          </w:p>
        </w:tc>
      </w:tr>
      <w:tr w:rsidR="001D5921" w:rsidRPr="003C7A94" w:rsidTr="0009768F">
        <w:tc>
          <w:tcPr>
            <w:tcW w:w="426" w:type="dxa"/>
          </w:tcPr>
          <w:p w:rsidR="001D5921" w:rsidRPr="005D4022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7" w:type="dxa"/>
          </w:tcPr>
          <w:p w:rsidR="001D5921" w:rsidRPr="005D4022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МБОУДО ДШИ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Тымовское</w:t>
            </w:r>
          </w:p>
        </w:tc>
        <w:tc>
          <w:tcPr>
            <w:tcW w:w="1078" w:type="dxa"/>
          </w:tcPr>
          <w:p w:rsidR="001D5921" w:rsidRPr="003C7A94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9,47</w:t>
            </w:r>
          </w:p>
        </w:tc>
        <w:tc>
          <w:tcPr>
            <w:tcW w:w="567" w:type="dxa"/>
          </w:tcPr>
          <w:p w:rsidR="001D5921" w:rsidRPr="003C7A94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9,49</w:t>
            </w:r>
          </w:p>
        </w:tc>
        <w:tc>
          <w:tcPr>
            <w:tcW w:w="567" w:type="dxa"/>
          </w:tcPr>
          <w:p w:rsidR="001D5921" w:rsidRPr="003C7A94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9,24</w:t>
            </w:r>
          </w:p>
        </w:tc>
        <w:tc>
          <w:tcPr>
            <w:tcW w:w="567" w:type="dxa"/>
          </w:tcPr>
          <w:p w:rsidR="001D5921" w:rsidRPr="003C7A94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567" w:type="dxa"/>
          </w:tcPr>
          <w:p w:rsidR="001D5921" w:rsidRPr="003C7A94" w:rsidRDefault="001D5921" w:rsidP="00A229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709" w:type="dxa"/>
          </w:tcPr>
          <w:p w:rsidR="001D5921" w:rsidRPr="003C7A94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9,23</w:t>
            </w:r>
          </w:p>
        </w:tc>
        <w:tc>
          <w:tcPr>
            <w:tcW w:w="708" w:type="dxa"/>
          </w:tcPr>
          <w:p w:rsidR="001D5921" w:rsidRPr="003C7A94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709" w:type="dxa"/>
          </w:tcPr>
          <w:p w:rsidR="001D5921" w:rsidRPr="003C7A94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9,56</w:t>
            </w:r>
          </w:p>
        </w:tc>
        <w:tc>
          <w:tcPr>
            <w:tcW w:w="671" w:type="dxa"/>
          </w:tcPr>
          <w:p w:rsidR="001D5921" w:rsidRPr="003C7A94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9,62</w:t>
            </w:r>
          </w:p>
        </w:tc>
        <w:tc>
          <w:tcPr>
            <w:tcW w:w="632" w:type="dxa"/>
          </w:tcPr>
          <w:p w:rsidR="001D5921" w:rsidRPr="003C7A94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9,37</w:t>
            </w:r>
          </w:p>
        </w:tc>
        <w:tc>
          <w:tcPr>
            <w:tcW w:w="705" w:type="dxa"/>
          </w:tcPr>
          <w:p w:rsidR="001D5921" w:rsidRPr="003C7A94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7,85</w:t>
            </w:r>
          </w:p>
        </w:tc>
        <w:tc>
          <w:tcPr>
            <w:tcW w:w="693" w:type="dxa"/>
          </w:tcPr>
          <w:p w:rsidR="001D5921" w:rsidRPr="003C7A94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6,75</w:t>
            </w:r>
          </w:p>
        </w:tc>
        <w:tc>
          <w:tcPr>
            <w:tcW w:w="559" w:type="dxa"/>
          </w:tcPr>
          <w:p w:rsidR="001D5921" w:rsidRPr="003C7A94" w:rsidRDefault="001D5921" w:rsidP="00A229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62,92</w:t>
            </w:r>
          </w:p>
        </w:tc>
        <w:tc>
          <w:tcPr>
            <w:tcW w:w="703" w:type="dxa"/>
          </w:tcPr>
          <w:p w:rsidR="001D5921" w:rsidRPr="003C7A94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9,23</w:t>
            </w:r>
          </w:p>
        </w:tc>
        <w:tc>
          <w:tcPr>
            <w:tcW w:w="748" w:type="dxa"/>
          </w:tcPr>
          <w:p w:rsidR="001D5921" w:rsidRPr="003C7A94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9,33</w:t>
            </w:r>
          </w:p>
        </w:tc>
        <w:tc>
          <w:tcPr>
            <w:tcW w:w="534" w:type="dxa"/>
          </w:tcPr>
          <w:p w:rsidR="001D5921" w:rsidRPr="003C7A94" w:rsidRDefault="001D5921" w:rsidP="00A229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18,56</w:t>
            </w:r>
          </w:p>
        </w:tc>
        <w:tc>
          <w:tcPr>
            <w:tcW w:w="595" w:type="dxa"/>
          </w:tcPr>
          <w:p w:rsidR="001D5921" w:rsidRPr="003C7A94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745" w:type="dxa"/>
          </w:tcPr>
          <w:p w:rsidR="001D5921" w:rsidRPr="003C7A94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30" w:type="dxa"/>
          </w:tcPr>
          <w:p w:rsidR="001D5921" w:rsidRPr="003C7A94" w:rsidRDefault="001D5921" w:rsidP="00A229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623" w:type="dxa"/>
          </w:tcPr>
          <w:p w:rsidR="001D5921" w:rsidRPr="003C7A94" w:rsidRDefault="001D5921" w:rsidP="00A229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851" w:type="dxa"/>
          </w:tcPr>
          <w:p w:rsidR="001D5921" w:rsidRPr="003C7A94" w:rsidRDefault="001D5921" w:rsidP="00A229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147,88</w:t>
            </w:r>
          </w:p>
        </w:tc>
      </w:tr>
    </w:tbl>
    <w:p w:rsidR="001D5921" w:rsidRDefault="001D5921"/>
    <w:sectPr w:rsidR="001D5921" w:rsidSect="001D5921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7A"/>
    <w:rsid w:val="0009768F"/>
    <w:rsid w:val="001D5921"/>
    <w:rsid w:val="003649DD"/>
    <w:rsid w:val="00DD4E5A"/>
    <w:rsid w:val="00FB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6C009-68D8-4729-BB86-1E2CCE7C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</dc:creator>
  <cp:keywords/>
  <dc:description/>
  <cp:lastModifiedBy>Макарова</cp:lastModifiedBy>
  <cp:revision>3</cp:revision>
  <dcterms:created xsi:type="dcterms:W3CDTF">2017-06-26T04:23:00Z</dcterms:created>
  <dcterms:modified xsi:type="dcterms:W3CDTF">2017-06-26T04:26:00Z</dcterms:modified>
</cp:coreProperties>
</file>